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D" w:rsidRPr="00203858" w:rsidRDefault="001201ED" w:rsidP="00203858">
      <w:pPr>
        <w:pStyle w:val="Overskrift1"/>
        <w:rPr>
          <w:rFonts w:ascii="Times New Roman" w:hAnsi="Times New Roman"/>
          <w:b w:val="0"/>
          <w:bCs w:val="0"/>
          <w:color w:val="auto"/>
          <w:sz w:val="24"/>
          <w:szCs w:val="24"/>
          <w:lang w:eastAsia="nb-NO"/>
        </w:rPr>
      </w:pPr>
      <w:r w:rsidRPr="00203858">
        <w:rPr>
          <w:color w:val="auto"/>
        </w:rPr>
        <w:t xml:space="preserve"> Invitasjon til jentesamling på OMS i </w:t>
      </w:r>
      <w:r>
        <w:rPr>
          <w:color w:val="auto"/>
        </w:rPr>
        <w:t>pinsen 2015 23-25 mai</w:t>
      </w:r>
    </w:p>
    <w:p w:rsidR="001201ED" w:rsidRDefault="001201ED" w:rsidP="00203858">
      <w:pPr>
        <w:pStyle w:val="NormalWeb"/>
      </w:pPr>
      <w:r>
        <w:t xml:space="preserve">På Osloungdommens motorsenter (OMS) v/Hvervenbukta i Oslo </w:t>
      </w:r>
    </w:p>
    <w:p w:rsidR="001201ED" w:rsidRDefault="001201ED" w:rsidP="00203858">
      <w:pPr>
        <w:pStyle w:val="NormalWeb"/>
      </w:pPr>
      <w:r>
        <w:t xml:space="preserve">Tradisjonen </w:t>
      </w:r>
      <w:proofErr w:type="gramStart"/>
      <w:r>
        <w:t>tro  har</w:t>
      </w:r>
      <w:proofErr w:type="gramEnd"/>
      <w:r>
        <w:t xml:space="preserve"> vi  gleden av å invitere til den tradisjonsrike jentesamlingen på OMS i pinsen. Her er jenter på alle nivåer velkomne og vi gleder oss til dager med mye trialkjøring med gode trialtrenere, sosialt liv og nye vennskap. </w:t>
      </w:r>
    </w:p>
    <w:p w:rsidR="001201ED" w:rsidRDefault="001201ED" w:rsidP="00203858">
      <w:pPr>
        <w:pStyle w:val="NormalWeb"/>
      </w:pPr>
      <w:r>
        <w:t xml:space="preserve">OMS ligger like ved E18, 15 min kjøring fra Oslo sentrum mot Gøteborg, </w:t>
      </w:r>
      <w:proofErr w:type="spellStart"/>
      <w:r>
        <w:t>Ljansbrukveien</w:t>
      </w:r>
      <w:proofErr w:type="spellEnd"/>
      <w:r>
        <w:t xml:space="preserve"> 33 (”Gamle Mossevei”). Her har vi alle fasiliteter, toalett, dusj, mulighet for overnatting inne (må ha madrass og sengetøy selv) Norges største trialområde.  </w:t>
      </w:r>
    </w:p>
    <w:p w:rsidR="001201ED" w:rsidRDefault="001201ED" w:rsidP="00203858">
      <w:pPr>
        <w:pStyle w:val="NormalWeb"/>
      </w:pPr>
      <w:r>
        <w:t xml:space="preserve">Vi åpner for innsjekk fredag kveld ca. 18.00 for innkvartering og påmelding. Det vil bli </w:t>
      </w:r>
      <w:r w:rsidR="009227B7">
        <w:t>servert frokost og lunsj lørdag</w:t>
      </w:r>
      <w:r>
        <w:t xml:space="preserve">, søndag og mandag. </w:t>
      </w:r>
    </w:p>
    <w:p w:rsidR="001201ED" w:rsidRDefault="001201ED" w:rsidP="00203858">
      <w:pPr>
        <w:pStyle w:val="NormalWeb"/>
      </w:pPr>
      <w:r>
        <w:t xml:space="preserve">Overnatting inne eller ute i bil/campingvogn koster kr 100,- per person (dekker også strøm til campingbiler, bruk av dusj osv.). Frokost, lunsj m/drikke og frukt seks måltider koster kr 350,- per person eller kr 70,- pr enkeltmåltid (frokost eller lunsj). </w:t>
      </w:r>
    </w:p>
    <w:p w:rsidR="001201ED" w:rsidRDefault="001201ED" w:rsidP="004435F7">
      <w:r>
        <w:t>Alle NMF team vil være på plass i OMS denne helgen med litt felles aktivitet / underholdning om kvelden. Denne helgen samler vi også inntil 6 av jentene som er aktuelle til Nordisk lag og TDN. Disse skal være samlet hele he</w:t>
      </w:r>
      <w:r w:rsidR="009227B7">
        <w:t>l</w:t>
      </w:r>
      <w:r>
        <w:t>gen sammen med Martin Hemmer og noe sammen med landslaget for herrer. Dette blir på tvers av de teamene de eventuelt er på fra før.</w:t>
      </w:r>
    </w:p>
    <w:p w:rsidR="009227B7" w:rsidRDefault="001201ED" w:rsidP="00203858">
      <w:pPr>
        <w:pStyle w:val="NormalWeb"/>
        <w:rPr>
          <w:b/>
        </w:rPr>
      </w:pPr>
      <w:r>
        <w:rPr>
          <w:b/>
        </w:rPr>
        <w:t>Selve treningssamlingen koster 3</w:t>
      </w:r>
      <w:r w:rsidRPr="003566DE">
        <w:rPr>
          <w:b/>
        </w:rPr>
        <w:t>00,- per utøver.</w:t>
      </w:r>
      <w:r w:rsidR="009227B7">
        <w:rPr>
          <w:b/>
        </w:rPr>
        <w:t xml:space="preserve"> </w:t>
      </w:r>
      <w:r>
        <w:rPr>
          <w:b/>
        </w:rPr>
        <w:t>Ingen avgift for de under12 år.</w:t>
      </w:r>
      <w:r w:rsidRPr="003566DE">
        <w:rPr>
          <w:b/>
        </w:rPr>
        <w:t xml:space="preserve"> </w:t>
      </w:r>
    </w:p>
    <w:p w:rsidR="001201ED" w:rsidRPr="003566DE" w:rsidRDefault="001201ED" w:rsidP="00203858">
      <w:pPr>
        <w:pStyle w:val="NormalWeb"/>
        <w:rPr>
          <w:b/>
        </w:rPr>
      </w:pPr>
      <w:r>
        <w:rPr>
          <w:b/>
        </w:rPr>
        <w:t xml:space="preserve">Vi må vite om utøvere og foreldre skal spise noen eller alle måltider. </w:t>
      </w:r>
      <w:r w:rsidRPr="003566DE">
        <w:rPr>
          <w:b/>
        </w:rPr>
        <w:t xml:space="preserve"> </w:t>
      </w:r>
    </w:p>
    <w:p w:rsidR="001201ED" w:rsidRDefault="001201ED" w:rsidP="00203858">
      <w:pPr>
        <w:pStyle w:val="NormalWeb"/>
      </w:pPr>
      <w:r>
        <w:t xml:space="preserve">Spørsmål rettes til Per Owe: p-owe-a@online.no 906 09 384, 924 23 106 eller Vidar: vida-c@online.no 901 78 874 </w:t>
      </w:r>
    </w:p>
    <w:p w:rsidR="001201ED" w:rsidRDefault="001201ED" w:rsidP="005A41D6">
      <w:pPr>
        <w:pStyle w:val="Ingenmellomrom"/>
      </w:pPr>
      <w:r w:rsidRPr="006277A6">
        <w:t xml:space="preserve">Påmelding </w:t>
      </w:r>
      <w:r>
        <w:t xml:space="preserve">gjøres ved å fylle ut disse feltene og sende til: </w:t>
      </w:r>
      <w:r w:rsidRPr="005A41D6">
        <w:rPr>
          <w:b/>
          <w:i/>
          <w:color w:val="3366FF"/>
        </w:rPr>
        <w:t>vida-c@online.no</w:t>
      </w:r>
      <w:r w:rsidRPr="006277A6">
        <w:t xml:space="preserve"> </w:t>
      </w:r>
      <w:r w:rsidR="00A372B6">
        <w:t xml:space="preserve">senest </w:t>
      </w:r>
      <w:proofErr w:type="gramStart"/>
      <w:r w:rsidR="00A372B6">
        <w:t>15.05.2015</w:t>
      </w:r>
      <w:proofErr w:type="gramEnd"/>
    </w:p>
    <w:p w:rsidR="001201ED" w:rsidRPr="006277A6" w:rsidRDefault="001201ED" w:rsidP="006277A6">
      <w:pPr>
        <w:pStyle w:val="Ingenmellomrom"/>
        <w:rPr>
          <w:rFonts w:ascii="Times New Roman" w:hAnsi="Times New Roman"/>
          <w:sz w:val="24"/>
          <w:szCs w:val="24"/>
        </w:rPr>
      </w:pPr>
    </w:p>
    <w:p w:rsidR="001201ED" w:rsidRDefault="00A372B6" w:rsidP="006277A6">
      <w:pPr>
        <w:pStyle w:val="Ingenmellomro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bookmarkStart w:id="0" w:name="_GoBack"/>
      <w:bookmarkEnd w:id="0"/>
      <w:r w:rsidR="001201ED" w:rsidRPr="006277A6">
        <w:rPr>
          <w:rFonts w:ascii="Times New Roman" w:hAnsi="Times New Roman"/>
          <w:sz w:val="24"/>
          <w:szCs w:val="24"/>
        </w:rPr>
        <w:t xml:space="preserve">ølgende informasjon trengs: </w:t>
      </w:r>
    </w:p>
    <w:p w:rsidR="001201ED" w:rsidRDefault="001201ED" w:rsidP="006277A6">
      <w:pPr>
        <w:pStyle w:val="Ingenmellomrom"/>
        <w:rPr>
          <w:rFonts w:ascii="Times New Roman" w:hAnsi="Times New Roman"/>
          <w:sz w:val="24"/>
          <w:szCs w:val="24"/>
        </w:rPr>
      </w:pPr>
    </w:p>
    <w:p w:rsidR="001201ED" w:rsidRPr="000209C4" w:rsidRDefault="001201ED" w:rsidP="000209C4">
      <w:pPr>
        <w:pStyle w:val="Ingenmellomrom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>Navn</w:t>
      </w:r>
      <w:r w:rsidRPr="000209C4">
        <w:rPr>
          <w:rFonts w:ascii="Times New Roman" w:hAnsi="Times New Roman"/>
          <w:sz w:val="28"/>
          <w:szCs w:val="28"/>
        </w:rPr>
        <w:t>:</w:t>
      </w:r>
      <w:r w:rsidRPr="000209C4">
        <w:rPr>
          <w:rFonts w:ascii="Times New Roman" w:hAnsi="Times New Roman"/>
          <w:color w:val="FF0000"/>
          <w:sz w:val="28"/>
          <w:szCs w:val="28"/>
        </w:rPr>
        <w:tab/>
      </w:r>
      <w:r w:rsidRPr="000209C4">
        <w:rPr>
          <w:rFonts w:ascii="Times New Roman" w:hAnsi="Times New Roman"/>
          <w:color w:val="FF0000"/>
          <w:sz w:val="28"/>
          <w:szCs w:val="28"/>
        </w:rPr>
        <w:tab/>
      </w:r>
      <w:r w:rsidRPr="000209C4">
        <w:rPr>
          <w:rFonts w:ascii="Times New Roman" w:hAnsi="Times New Roman"/>
          <w:color w:val="FF0000"/>
          <w:sz w:val="28"/>
          <w:szCs w:val="28"/>
        </w:rPr>
        <w:tab/>
      </w:r>
      <w:r w:rsidRPr="000209C4">
        <w:rPr>
          <w:rFonts w:ascii="Times New Roman" w:hAnsi="Times New Roman"/>
          <w:color w:val="FF0000"/>
          <w:sz w:val="28"/>
          <w:szCs w:val="28"/>
        </w:rPr>
        <w:tab/>
      </w:r>
      <w:r w:rsidRPr="000209C4">
        <w:rPr>
          <w:rFonts w:ascii="Times New Roman" w:hAnsi="Times New Roman"/>
          <w:color w:val="FF0000"/>
          <w:sz w:val="28"/>
          <w:szCs w:val="28"/>
        </w:rPr>
        <w:tab/>
      </w:r>
      <w:r w:rsidRPr="000209C4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Fødselsdato: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Lisensnummer: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Klubb: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E-post (til fører eller forelder):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>Hvis under 16 år: Foresattes navn og fødselsdato: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Nivå: </w:t>
      </w:r>
    </w:p>
    <w:p w:rsidR="001201ED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</w:t>
      </w:r>
      <w:r w:rsidRPr="000209C4">
        <w:rPr>
          <w:rFonts w:ascii="Times New Roman" w:hAnsi="Times New Roman"/>
          <w:color w:val="FF0000"/>
          <w:sz w:val="28"/>
          <w:szCs w:val="28"/>
        </w:rPr>
        <w:t xml:space="preserve">åltider skal utøver være med på: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M</w:t>
      </w:r>
      <w:r w:rsidRPr="000209C4">
        <w:rPr>
          <w:rFonts w:ascii="Times New Roman" w:hAnsi="Times New Roman"/>
          <w:color w:val="FF0000"/>
          <w:sz w:val="28"/>
          <w:szCs w:val="28"/>
        </w:rPr>
        <w:t xml:space="preserve">åltider skal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foresatt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(e)</w:t>
      </w:r>
      <w:r w:rsidRPr="000209C4">
        <w:rPr>
          <w:rFonts w:ascii="Times New Roman" w:hAnsi="Times New Roman"/>
          <w:color w:val="FF0000"/>
          <w:sz w:val="28"/>
          <w:szCs w:val="28"/>
        </w:rPr>
        <w:t xml:space="preserve"> være med på: </w:t>
      </w:r>
    </w:p>
    <w:p w:rsidR="001201ED" w:rsidRPr="000209C4" w:rsidRDefault="001201ED" w:rsidP="000209C4">
      <w:pPr>
        <w:pStyle w:val="Ingenmellomrom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09C4">
        <w:rPr>
          <w:rFonts w:ascii="Times New Roman" w:hAnsi="Times New Roman"/>
          <w:color w:val="FF0000"/>
          <w:sz w:val="28"/>
          <w:szCs w:val="28"/>
        </w:rPr>
        <w:t xml:space="preserve">Skal du/dere overnatte på området? Hvor mange: </w:t>
      </w:r>
    </w:p>
    <w:p w:rsidR="001201ED" w:rsidRDefault="001201ED" w:rsidP="00203858">
      <w:pPr>
        <w:pStyle w:val="NormalWeb"/>
      </w:pPr>
      <w:r>
        <w:t xml:space="preserve">Velkommen! </w:t>
      </w:r>
    </w:p>
    <w:p w:rsidR="001201ED" w:rsidRDefault="001201ED" w:rsidP="000209C4">
      <w:pPr>
        <w:pStyle w:val="NormalWeb"/>
      </w:pPr>
      <w:r>
        <w:t xml:space="preserve">Støttegruppa for Kvinnetrial i Norge. </w:t>
      </w:r>
    </w:p>
    <w:p w:rsidR="001201ED" w:rsidRDefault="001201ED" w:rsidP="000209C4">
      <w:pPr>
        <w:pStyle w:val="NormalWeb"/>
      </w:pPr>
    </w:p>
    <w:p w:rsidR="001201ED" w:rsidRDefault="001201ED" w:rsidP="00EE0C42">
      <w:pPr>
        <w:jc w:val="center"/>
        <w:rPr>
          <w:sz w:val="36"/>
          <w:szCs w:val="36"/>
        </w:rPr>
      </w:pPr>
      <w:r>
        <w:rPr>
          <w:sz w:val="36"/>
          <w:szCs w:val="36"/>
        </w:rPr>
        <w:t>PROGRAM FOR HELGEN</w:t>
      </w:r>
    </w:p>
    <w:p w:rsidR="001201ED" w:rsidRDefault="001201ED" w:rsidP="00EE0C42">
      <w:pPr>
        <w:jc w:val="center"/>
        <w:rPr>
          <w:sz w:val="36"/>
          <w:szCs w:val="36"/>
        </w:rPr>
      </w:pPr>
    </w:p>
    <w:p w:rsidR="001201ED" w:rsidRDefault="001201ED" w:rsidP="00EE0C42">
      <w:pPr>
        <w:jc w:val="center"/>
        <w:rPr>
          <w:sz w:val="36"/>
          <w:szCs w:val="36"/>
        </w:rPr>
      </w:pPr>
    </w:p>
    <w:p w:rsidR="001201ED" w:rsidRPr="001F1AEE" w:rsidRDefault="001201ED" w:rsidP="00EE0C42">
      <w:pPr>
        <w:rPr>
          <w:sz w:val="28"/>
          <w:szCs w:val="28"/>
        </w:rPr>
      </w:pPr>
      <w:r w:rsidRPr="001F1AEE">
        <w:rPr>
          <w:sz w:val="28"/>
          <w:szCs w:val="28"/>
        </w:rPr>
        <w:t xml:space="preserve">Fredag </w:t>
      </w:r>
      <w:r>
        <w:rPr>
          <w:sz w:val="28"/>
          <w:szCs w:val="28"/>
        </w:rPr>
        <w:t>22.05.15</w:t>
      </w:r>
      <w:r w:rsidRPr="001F1AEE">
        <w:rPr>
          <w:sz w:val="28"/>
          <w:szCs w:val="28"/>
        </w:rPr>
        <w:t xml:space="preserve"> </w:t>
      </w:r>
    </w:p>
    <w:p w:rsidR="001201ED" w:rsidRPr="001F1AEE" w:rsidRDefault="009227B7" w:rsidP="00EE0C4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Fra kl.</w:t>
      </w:r>
      <w:r w:rsidR="001201ED" w:rsidRPr="001F1AEE">
        <w:rPr>
          <w:sz w:val="28"/>
          <w:szCs w:val="28"/>
        </w:rPr>
        <w:t xml:space="preserve"> </w:t>
      </w:r>
      <w:r w:rsidR="001201ED">
        <w:rPr>
          <w:sz w:val="28"/>
          <w:szCs w:val="28"/>
        </w:rPr>
        <w:t>18</w:t>
      </w:r>
      <w:r w:rsidR="001201ED" w:rsidRPr="001F1AEE">
        <w:rPr>
          <w:sz w:val="28"/>
          <w:szCs w:val="28"/>
        </w:rPr>
        <w:t>.00 vil bom til område og klubbhuset / kafe være åpen</w:t>
      </w:r>
      <w:r w:rsidR="001201ED">
        <w:rPr>
          <w:sz w:val="28"/>
          <w:szCs w:val="28"/>
        </w:rPr>
        <w:t xml:space="preserve"> </w:t>
      </w:r>
      <w:r w:rsidR="001201ED">
        <w:t>(noen som trenger inn tidligere så si i fra til Per Owe 90609384)</w:t>
      </w:r>
    </w:p>
    <w:p w:rsidR="001201ED" w:rsidRPr="001F1AEE" w:rsidRDefault="001201ED" w:rsidP="00EE0C42">
      <w:pPr>
        <w:rPr>
          <w:sz w:val="28"/>
          <w:szCs w:val="28"/>
        </w:rPr>
      </w:pPr>
    </w:p>
    <w:p w:rsidR="001201ED" w:rsidRPr="001F1AEE" w:rsidRDefault="001201ED" w:rsidP="00EE0C42">
      <w:pPr>
        <w:rPr>
          <w:sz w:val="28"/>
          <w:szCs w:val="28"/>
        </w:rPr>
      </w:pPr>
    </w:p>
    <w:p w:rsidR="001201ED" w:rsidRPr="001F1AEE" w:rsidRDefault="001201ED" w:rsidP="00EE0C42">
      <w:pPr>
        <w:rPr>
          <w:sz w:val="28"/>
          <w:szCs w:val="28"/>
        </w:rPr>
      </w:pPr>
      <w:r w:rsidRPr="001F1AEE">
        <w:rPr>
          <w:sz w:val="28"/>
          <w:szCs w:val="28"/>
        </w:rPr>
        <w:t xml:space="preserve">Lørdag </w:t>
      </w:r>
      <w:r>
        <w:rPr>
          <w:sz w:val="28"/>
          <w:szCs w:val="28"/>
        </w:rPr>
        <w:t>23.05.15</w:t>
      </w:r>
      <w:r w:rsidRPr="001F1AEE">
        <w:rPr>
          <w:sz w:val="28"/>
          <w:szCs w:val="28"/>
        </w:rPr>
        <w:t xml:space="preserve">: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0800 – 0930 Frokost </w:t>
      </w:r>
    </w:p>
    <w:p w:rsidR="001201ED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0930 </w:t>
      </w:r>
      <w:r>
        <w:rPr>
          <w:sz w:val="28"/>
          <w:szCs w:val="28"/>
        </w:rPr>
        <w:t>Presentasjon av alle teamene + div info.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r w:rsidRPr="001F1AEE">
        <w:rPr>
          <w:sz w:val="28"/>
          <w:szCs w:val="28"/>
        </w:rPr>
        <w:t xml:space="preserve">Trening </w:t>
      </w:r>
      <w:proofErr w:type="gramStart"/>
      <w:r w:rsidRPr="001F1AEE">
        <w:rPr>
          <w:sz w:val="28"/>
          <w:szCs w:val="28"/>
        </w:rPr>
        <w:t xml:space="preserve">starter </w:t>
      </w:r>
      <w:r>
        <w:rPr>
          <w:sz w:val="28"/>
          <w:szCs w:val="28"/>
        </w:rPr>
        <w:t>(</w:t>
      </w:r>
      <w:r w:rsidRPr="001F1AEE">
        <w:rPr>
          <w:sz w:val="28"/>
          <w:szCs w:val="28"/>
        </w:rPr>
        <w:t xml:space="preserve"> Jentegruppa</w:t>
      </w:r>
      <w:proofErr w:type="gramEnd"/>
      <w:r w:rsidRPr="001F1AEE">
        <w:rPr>
          <w:sz w:val="28"/>
          <w:szCs w:val="28"/>
        </w:rPr>
        <w:t xml:space="preserve"> deler inn i grupper)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1200 – 13</w:t>
      </w:r>
      <w:r>
        <w:rPr>
          <w:sz w:val="28"/>
          <w:szCs w:val="28"/>
        </w:rPr>
        <w:t>30</w:t>
      </w:r>
      <w:r w:rsidRPr="001F1AEE">
        <w:rPr>
          <w:sz w:val="28"/>
          <w:szCs w:val="28"/>
        </w:rPr>
        <w:t xml:space="preserve"> Lunsj</w:t>
      </w:r>
      <w:r>
        <w:rPr>
          <w:sz w:val="28"/>
          <w:szCs w:val="28"/>
        </w:rPr>
        <w:t>, vi deler inn etter behov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1300/1330 – 1600 Trening fortsetter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</w:t>
      </w:r>
      <w:r>
        <w:rPr>
          <w:sz w:val="28"/>
          <w:szCs w:val="28"/>
        </w:rPr>
        <w:t>73</w:t>
      </w:r>
      <w:r w:rsidRPr="001F1AEE">
        <w:rPr>
          <w:sz w:val="28"/>
          <w:szCs w:val="28"/>
        </w:rPr>
        <w:t xml:space="preserve">0 </w:t>
      </w:r>
      <w:r>
        <w:rPr>
          <w:sz w:val="28"/>
          <w:szCs w:val="28"/>
        </w:rPr>
        <w:t>Grilling av egen mat for de som ønsker på felles grillene</w:t>
      </w:r>
    </w:p>
    <w:p w:rsidR="001201ED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1900 Foredrag / Underholdning</w:t>
      </w:r>
    </w:p>
    <w:p w:rsidR="001201ED" w:rsidRPr="001F1AEE" w:rsidRDefault="001201ED" w:rsidP="00EE0C42">
      <w:pPr>
        <w:ind w:left="75"/>
        <w:rPr>
          <w:sz w:val="28"/>
          <w:szCs w:val="28"/>
        </w:rPr>
      </w:pPr>
    </w:p>
    <w:p w:rsidR="001201ED" w:rsidRPr="001F1AEE" w:rsidRDefault="001201ED" w:rsidP="00EE0C42">
      <w:pPr>
        <w:rPr>
          <w:sz w:val="28"/>
          <w:szCs w:val="28"/>
        </w:rPr>
      </w:pPr>
      <w:r w:rsidRPr="001F1AEE">
        <w:rPr>
          <w:sz w:val="28"/>
          <w:szCs w:val="28"/>
        </w:rPr>
        <w:t xml:space="preserve">Søndag </w:t>
      </w:r>
      <w:r>
        <w:rPr>
          <w:sz w:val="28"/>
          <w:szCs w:val="28"/>
        </w:rPr>
        <w:t>24.05.15</w:t>
      </w:r>
      <w:r w:rsidRPr="001F1AEE">
        <w:rPr>
          <w:sz w:val="28"/>
          <w:szCs w:val="28"/>
        </w:rPr>
        <w:t xml:space="preserve">: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0800 – 0930 Frokost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0930 Trening starter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1200 – 13</w:t>
      </w:r>
      <w:r>
        <w:rPr>
          <w:sz w:val="28"/>
          <w:szCs w:val="28"/>
        </w:rPr>
        <w:t>30</w:t>
      </w:r>
      <w:r w:rsidRPr="001F1AEE">
        <w:rPr>
          <w:sz w:val="28"/>
          <w:szCs w:val="28"/>
        </w:rPr>
        <w:t xml:space="preserve"> Lunsj, </w:t>
      </w:r>
      <w:r>
        <w:rPr>
          <w:sz w:val="28"/>
          <w:szCs w:val="28"/>
        </w:rPr>
        <w:t>vi deler inn etter behov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1300/1330 – 1600 Trening fortsetter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</w:t>
      </w:r>
      <w:r>
        <w:rPr>
          <w:sz w:val="28"/>
          <w:szCs w:val="28"/>
        </w:rPr>
        <w:t>73</w:t>
      </w:r>
      <w:r w:rsidRPr="001F1AEE">
        <w:rPr>
          <w:sz w:val="28"/>
          <w:szCs w:val="28"/>
        </w:rPr>
        <w:t>0 Grilling</w:t>
      </w:r>
      <w:r>
        <w:rPr>
          <w:sz w:val="28"/>
          <w:szCs w:val="28"/>
        </w:rPr>
        <w:t xml:space="preserve"> av egen mat for de som ønsker på felles griller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1900 </w:t>
      </w:r>
      <w:r>
        <w:rPr>
          <w:sz w:val="28"/>
          <w:szCs w:val="28"/>
        </w:rPr>
        <w:t>Foredrag / Underholdning</w:t>
      </w:r>
    </w:p>
    <w:p w:rsidR="001201ED" w:rsidRPr="001F1AEE" w:rsidRDefault="001201ED" w:rsidP="00EE0C42">
      <w:pPr>
        <w:ind w:left="75"/>
        <w:rPr>
          <w:sz w:val="28"/>
          <w:szCs w:val="28"/>
        </w:rPr>
      </w:pPr>
    </w:p>
    <w:p w:rsidR="001201ED" w:rsidRPr="001F1AEE" w:rsidRDefault="001201ED" w:rsidP="00EE0C42">
      <w:pPr>
        <w:rPr>
          <w:sz w:val="28"/>
          <w:szCs w:val="28"/>
        </w:rPr>
      </w:pPr>
      <w:r w:rsidRPr="001F1AEE">
        <w:rPr>
          <w:sz w:val="28"/>
          <w:szCs w:val="28"/>
        </w:rPr>
        <w:t xml:space="preserve">Mandag </w:t>
      </w:r>
      <w:r>
        <w:rPr>
          <w:sz w:val="28"/>
          <w:szCs w:val="28"/>
        </w:rPr>
        <w:t>25.05.15</w:t>
      </w:r>
      <w:r w:rsidRPr="001F1AEE">
        <w:rPr>
          <w:sz w:val="28"/>
          <w:szCs w:val="28"/>
        </w:rPr>
        <w:t xml:space="preserve">: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0800 – 0930 Frokost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 xml:space="preserve">0930 Trening starter </w:t>
      </w:r>
    </w:p>
    <w:p w:rsidR="001201ED" w:rsidRPr="001F1AEE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1200 – 13</w:t>
      </w:r>
      <w:r>
        <w:rPr>
          <w:sz w:val="28"/>
          <w:szCs w:val="28"/>
        </w:rPr>
        <w:t>30</w:t>
      </w:r>
      <w:r w:rsidRPr="001F1AEE">
        <w:rPr>
          <w:sz w:val="28"/>
          <w:szCs w:val="28"/>
        </w:rPr>
        <w:t xml:space="preserve"> Lunsj, </w:t>
      </w:r>
      <w:r>
        <w:rPr>
          <w:sz w:val="28"/>
          <w:szCs w:val="28"/>
        </w:rPr>
        <w:t xml:space="preserve">vi deler inn etter behov </w:t>
      </w:r>
    </w:p>
    <w:p w:rsidR="001201ED" w:rsidRDefault="001201ED" w:rsidP="00EE0C4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F1AEE">
        <w:rPr>
          <w:sz w:val="28"/>
          <w:szCs w:val="28"/>
        </w:rPr>
        <w:t>1300/1330 – 1600</w:t>
      </w:r>
      <w:r>
        <w:rPr>
          <w:sz w:val="28"/>
          <w:szCs w:val="28"/>
        </w:rPr>
        <w:t xml:space="preserve"> Hjemreise eller t</w:t>
      </w:r>
      <w:r w:rsidRPr="001F1AEE">
        <w:rPr>
          <w:sz w:val="28"/>
          <w:szCs w:val="28"/>
        </w:rPr>
        <w:t>rening fortsetter for de som ønsker det (jentegruppa avslutter til lunsj)</w:t>
      </w:r>
    </w:p>
    <w:p w:rsidR="001201ED" w:rsidRDefault="001201ED" w:rsidP="000209C4">
      <w:pPr>
        <w:pStyle w:val="NormalWeb"/>
      </w:pPr>
    </w:p>
    <w:sectPr w:rsidR="001201ED" w:rsidSect="000209C4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1BC"/>
    <w:multiLevelType w:val="hybridMultilevel"/>
    <w:tmpl w:val="0598E856"/>
    <w:lvl w:ilvl="0" w:tplc="B54EF2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772F7E"/>
    <w:multiLevelType w:val="hybridMultilevel"/>
    <w:tmpl w:val="5A4A2A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B773C5"/>
    <w:multiLevelType w:val="hybridMultilevel"/>
    <w:tmpl w:val="1F2AE8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73937"/>
    <w:multiLevelType w:val="hybridMultilevel"/>
    <w:tmpl w:val="58F40516"/>
    <w:lvl w:ilvl="0" w:tplc="0414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8F18D7"/>
    <w:multiLevelType w:val="hybridMultilevel"/>
    <w:tmpl w:val="685058C4"/>
    <w:lvl w:ilvl="0" w:tplc="B31CD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BD"/>
    <w:rsid w:val="000209C4"/>
    <w:rsid w:val="00060E4C"/>
    <w:rsid w:val="000C79B0"/>
    <w:rsid w:val="001201ED"/>
    <w:rsid w:val="00133B83"/>
    <w:rsid w:val="00175161"/>
    <w:rsid w:val="001D00CC"/>
    <w:rsid w:val="001D01F0"/>
    <w:rsid w:val="001F1AEE"/>
    <w:rsid w:val="00203858"/>
    <w:rsid w:val="003064E5"/>
    <w:rsid w:val="003566DE"/>
    <w:rsid w:val="00377A4A"/>
    <w:rsid w:val="004130D3"/>
    <w:rsid w:val="004435F7"/>
    <w:rsid w:val="0046651D"/>
    <w:rsid w:val="005A41D6"/>
    <w:rsid w:val="006277A6"/>
    <w:rsid w:val="006440A0"/>
    <w:rsid w:val="00645EA8"/>
    <w:rsid w:val="006F301B"/>
    <w:rsid w:val="0074249C"/>
    <w:rsid w:val="007B0624"/>
    <w:rsid w:val="00812E6D"/>
    <w:rsid w:val="008330CC"/>
    <w:rsid w:val="008A6607"/>
    <w:rsid w:val="008C4377"/>
    <w:rsid w:val="009227B7"/>
    <w:rsid w:val="00A372B6"/>
    <w:rsid w:val="00A96029"/>
    <w:rsid w:val="00AB47F2"/>
    <w:rsid w:val="00AD27CE"/>
    <w:rsid w:val="00B07C11"/>
    <w:rsid w:val="00B239D0"/>
    <w:rsid w:val="00CA7DB5"/>
    <w:rsid w:val="00D007BD"/>
    <w:rsid w:val="00D807E0"/>
    <w:rsid w:val="00DD63DC"/>
    <w:rsid w:val="00DD70AA"/>
    <w:rsid w:val="00EE0C42"/>
    <w:rsid w:val="00F236A1"/>
    <w:rsid w:val="00F27CAE"/>
    <w:rsid w:val="00F52F9A"/>
    <w:rsid w:val="00F8505B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C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38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203858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20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uiPriority w:val="99"/>
    <w:rsid w:val="006277A6"/>
    <w:rPr>
      <w:rFonts w:cs="Times New Roman"/>
      <w:color w:val="0000FF"/>
      <w:u w:val="single"/>
    </w:rPr>
  </w:style>
  <w:style w:type="paragraph" w:styleId="Ingenmellomrom">
    <w:name w:val="No Spacing"/>
    <w:uiPriority w:val="99"/>
    <w:qFormat/>
    <w:rsid w:val="006277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jentesamling på OMS i høsten 2013 (19</vt:lpstr>
    </vt:vector>
  </TitlesOfParts>
  <Company>DDS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jentesamling på OMS i høsten 2013 (19</dc:title>
  <dc:creator>Lene Dyrkorn</dc:creator>
  <cp:lastModifiedBy>Sara</cp:lastModifiedBy>
  <cp:revision>3</cp:revision>
  <dcterms:created xsi:type="dcterms:W3CDTF">2015-05-07T19:18:00Z</dcterms:created>
  <dcterms:modified xsi:type="dcterms:W3CDTF">2015-05-07T19:18:00Z</dcterms:modified>
</cp:coreProperties>
</file>